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D52" w14:textId="77777777" w:rsidR="00301F88" w:rsidRPr="00253288" w:rsidRDefault="00BF21A6" w:rsidP="00253288">
      <w:pPr>
        <w:pStyle w:val="Header"/>
        <w:spacing w:line="360" w:lineRule="auto"/>
        <w:jc w:val="both"/>
        <w:rPr>
          <w:rFonts w:ascii="Arial" w:hAnsi="Arial" w:cs="Arial"/>
          <w:noProof/>
          <w:lang w:val="en-US"/>
        </w:rPr>
      </w:pPr>
      <w:r w:rsidRPr="00253288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86F7A0" wp14:editId="2FE6C58B">
            <wp:simplePos x="0" y="0"/>
            <wp:positionH relativeFrom="column">
              <wp:posOffset>-647700</wp:posOffset>
            </wp:positionH>
            <wp:positionV relativeFrom="paragraph">
              <wp:posOffset>-126364</wp:posOffset>
            </wp:positionV>
            <wp:extent cx="1562459" cy="647700"/>
            <wp:effectExtent l="0" t="0" r="0" b="0"/>
            <wp:wrapNone/>
            <wp:docPr id="1" name="Picture 1" descr="C:\Documents and Settings\emalekkidou\Desktop\MEDITERRANEA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alekkidou\Desktop\MEDITERRANEAN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59" cy="64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A2B50" w14:textId="77777777" w:rsidR="00452BF3" w:rsidRPr="00253288" w:rsidRDefault="00452BF3" w:rsidP="00253288">
      <w:pPr>
        <w:pStyle w:val="Header"/>
        <w:spacing w:line="360" w:lineRule="auto"/>
        <w:jc w:val="both"/>
        <w:rPr>
          <w:rFonts w:ascii="Arial" w:hAnsi="Arial" w:cs="Arial"/>
        </w:rPr>
      </w:pPr>
    </w:p>
    <w:p w14:paraId="01FF988E" w14:textId="77777777" w:rsidR="007951C1" w:rsidRDefault="007951C1" w:rsidP="0025328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34CFF6DB" w14:textId="57E4DD03" w:rsidR="00294DED" w:rsidRDefault="00C672CE" w:rsidP="007951C1">
      <w:pPr>
        <w:spacing w:after="120" w:line="360" w:lineRule="auto"/>
        <w:jc w:val="center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u w:val="single"/>
          <w:lang w:val="el-GR"/>
        </w:rPr>
        <w:t>Κενή Θέση (1) Διευθυντή Νευροχειρουργικής</w:t>
      </w:r>
    </w:p>
    <w:p w14:paraId="5CEC10F7" w14:textId="2F36295D" w:rsidR="00253288" w:rsidRDefault="00294DED" w:rsidP="00C672CE">
      <w:pPr>
        <w:spacing w:line="360" w:lineRule="auto"/>
        <w:jc w:val="both"/>
        <w:rPr>
          <w:rFonts w:ascii="Arial" w:hAnsi="Arial" w:cs="Arial"/>
          <w:lang w:val="el-GR"/>
        </w:rPr>
      </w:pPr>
      <w:r w:rsidRPr="00253288">
        <w:rPr>
          <w:rFonts w:ascii="Arial" w:hAnsi="Arial" w:cs="Arial"/>
          <w:lang w:val="el-GR"/>
        </w:rPr>
        <w:t xml:space="preserve">Το </w:t>
      </w:r>
      <w:r w:rsidRPr="00253288">
        <w:rPr>
          <w:rFonts w:ascii="Arial" w:hAnsi="Arial" w:cs="Arial"/>
        </w:rPr>
        <w:t>Mediterranean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Hospital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of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Cyprus</w:t>
      </w:r>
      <w:r w:rsidR="00B268B7" w:rsidRPr="00253288">
        <w:rPr>
          <w:rFonts w:ascii="Arial" w:hAnsi="Arial" w:cs="Arial"/>
          <w:lang w:val="el-GR"/>
        </w:rPr>
        <w:t xml:space="preserve">, ένα </w:t>
      </w:r>
      <w:r w:rsidR="00A97202">
        <w:rPr>
          <w:rFonts w:ascii="Arial" w:hAnsi="Arial" w:cs="Arial"/>
          <w:lang w:val="el-GR"/>
        </w:rPr>
        <w:t xml:space="preserve">τριτοβάθμιο Ιδιωτικό Νοσοκομείο, </w:t>
      </w:r>
      <w:r w:rsidR="00B268B7" w:rsidRPr="00253288">
        <w:rPr>
          <w:rFonts w:ascii="Arial" w:hAnsi="Arial" w:cs="Arial"/>
          <w:lang w:val="el-GR"/>
        </w:rPr>
        <w:t xml:space="preserve">πλήρως τεχνολογικά εξοπλισμένο στη Λεμεσό </w:t>
      </w:r>
      <w:r w:rsidRPr="00253288">
        <w:rPr>
          <w:rFonts w:ascii="Arial" w:hAnsi="Arial" w:cs="Arial"/>
          <w:lang w:val="el-GR"/>
        </w:rPr>
        <w:t xml:space="preserve">αναζητά </w:t>
      </w:r>
      <w:r w:rsidR="00C672CE">
        <w:rPr>
          <w:rFonts w:ascii="Arial" w:hAnsi="Arial" w:cs="Arial"/>
          <w:lang w:val="el-GR"/>
        </w:rPr>
        <w:t>Διευθυντή Νευροχειρουργικ</w:t>
      </w:r>
      <w:r w:rsidR="007951C1">
        <w:rPr>
          <w:rFonts w:ascii="Arial" w:hAnsi="Arial" w:cs="Arial"/>
          <w:lang w:val="el-GR"/>
        </w:rPr>
        <w:t xml:space="preserve">ού Τμήματος </w:t>
      </w:r>
      <w:r w:rsidR="00C672CE">
        <w:rPr>
          <w:rFonts w:ascii="Arial" w:hAnsi="Arial" w:cs="Arial"/>
          <w:lang w:val="el-GR"/>
        </w:rPr>
        <w:t>για μόνιμη και πλήρη απασχόλησης.</w:t>
      </w:r>
    </w:p>
    <w:p w14:paraId="241F4BB4" w14:textId="77777777" w:rsidR="00C672CE" w:rsidRPr="00253288" w:rsidRDefault="00C672CE" w:rsidP="00C672CE">
      <w:pPr>
        <w:spacing w:line="360" w:lineRule="auto"/>
        <w:jc w:val="both"/>
        <w:rPr>
          <w:rFonts w:ascii="Arial" w:hAnsi="Arial" w:cs="Arial"/>
          <w:lang w:val="el-GR"/>
        </w:rPr>
      </w:pPr>
    </w:p>
    <w:p w14:paraId="4CD7EBB8" w14:textId="21132EFC" w:rsidR="003913FE" w:rsidRDefault="00C672CE" w:rsidP="00253288">
      <w:pPr>
        <w:pStyle w:val="NormalWeb"/>
        <w:spacing w:before="0" w:after="0" w:line="360" w:lineRule="auto"/>
        <w:jc w:val="both"/>
        <w:rPr>
          <w:rFonts w:ascii="Arial" w:hAnsi="Arial" w:cs="Arial"/>
          <w:lang w:val="el-GR" w:eastAsia="en-US"/>
        </w:rPr>
      </w:pPr>
      <w:r w:rsidRPr="00C672CE">
        <w:rPr>
          <w:rFonts w:ascii="Arial" w:hAnsi="Arial" w:cs="Arial"/>
          <w:lang w:val="el-GR" w:eastAsia="en-US"/>
        </w:rPr>
        <w:t>Ο επιτυχών υποψήφιος θα αναλάβει την επιστημονική και διοικητική ηγεσία του Τμήματος Νευροχειρουργικής, συμβάλλοντας στη στρατηγική ανάπτυξη των υπηρεσιών του Νοσοκομείου</w:t>
      </w:r>
      <w:r>
        <w:rPr>
          <w:rFonts w:ascii="Arial" w:hAnsi="Arial" w:cs="Arial"/>
          <w:lang w:val="el-GR" w:eastAsia="en-US"/>
        </w:rPr>
        <w:t>.</w:t>
      </w:r>
    </w:p>
    <w:p w14:paraId="6E54025D" w14:textId="77777777" w:rsidR="00C672CE" w:rsidRPr="00C672CE" w:rsidRDefault="00C672CE" w:rsidP="00253288">
      <w:pPr>
        <w:pStyle w:val="NormalWeb"/>
        <w:spacing w:before="0" w:after="0" w:line="360" w:lineRule="auto"/>
        <w:jc w:val="both"/>
        <w:rPr>
          <w:rFonts w:ascii="Arial" w:hAnsi="Arial" w:cs="Arial"/>
          <w:lang w:val="el-GR" w:eastAsia="en-US"/>
        </w:rPr>
      </w:pPr>
    </w:p>
    <w:p w14:paraId="127AC23F" w14:textId="46C10EB1" w:rsidR="003913FE" w:rsidRPr="00C672CE" w:rsidRDefault="003913FE" w:rsidP="00253288">
      <w:pPr>
        <w:pStyle w:val="NormalWeb"/>
        <w:spacing w:before="0" w:after="0" w:line="360" w:lineRule="auto"/>
        <w:jc w:val="both"/>
        <w:rPr>
          <w:rFonts w:ascii="Arial" w:hAnsi="Arial" w:cs="Arial"/>
          <w:u w:val="single"/>
          <w:lang w:val="el-GR" w:eastAsia="en-US"/>
        </w:rPr>
      </w:pPr>
      <w:r w:rsidRPr="00C672CE">
        <w:rPr>
          <w:rFonts w:ascii="Arial" w:hAnsi="Arial" w:cs="Arial"/>
          <w:u w:val="single"/>
          <w:lang w:val="el-GR" w:eastAsia="en-US"/>
        </w:rPr>
        <w:t>Απα</w:t>
      </w:r>
      <w:r w:rsidR="007C11A3" w:rsidRPr="00253288">
        <w:rPr>
          <w:rFonts w:ascii="Arial" w:hAnsi="Arial" w:cs="Arial"/>
          <w:u w:val="single"/>
          <w:lang w:val="el-GR" w:eastAsia="en-US"/>
        </w:rPr>
        <w:t xml:space="preserve">ιτούμενα </w:t>
      </w:r>
      <w:r w:rsidRPr="00C672CE">
        <w:rPr>
          <w:rFonts w:ascii="Arial" w:hAnsi="Arial" w:cs="Arial"/>
          <w:u w:val="single"/>
          <w:lang w:val="el-GR" w:eastAsia="en-US"/>
        </w:rPr>
        <w:t>Προσόντα:</w:t>
      </w:r>
    </w:p>
    <w:p w14:paraId="19E59142" w14:textId="697ED690" w:rsidR="00D16BA3" w:rsidRPr="00C672CE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Πτυχίο Ιατρικής και αναγνωρισμένη </w:t>
      </w:r>
      <w:r w:rsidR="007951C1">
        <w:rPr>
          <w:rFonts w:ascii="Arial" w:hAnsi="Arial" w:cs="Arial"/>
          <w:kern w:val="2"/>
          <w:lang w:val="el-GR" w:eastAsia="en-GB"/>
          <w14:ligatures w14:val="standardContextual"/>
        </w:rPr>
        <w:t>ε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ιδικότητα </w:t>
      </w:r>
      <w:r w:rsidR="00C52117" w:rsidRPr="00C672CE">
        <w:rPr>
          <w:rFonts w:ascii="Arial" w:hAnsi="Arial" w:cs="Arial"/>
          <w:kern w:val="2"/>
          <w:lang w:val="el-GR" w:eastAsia="en-GB"/>
          <w14:ligatures w14:val="standardContextual"/>
        </w:rPr>
        <w:t>Νευροχειρουργική</w:t>
      </w:r>
      <w:r w:rsidR="0097166C" w:rsidRPr="00C672CE">
        <w:rPr>
          <w:rFonts w:ascii="Arial" w:hAnsi="Arial" w:cs="Arial"/>
          <w:kern w:val="2"/>
          <w:lang w:val="el-GR" w:eastAsia="en-GB"/>
          <w14:ligatures w14:val="standardContextual"/>
        </w:rPr>
        <w:t>ς</w:t>
      </w:r>
      <w:r w:rsidR="00C52117" w:rsidRPr="00C672CE">
        <w:rPr>
          <w:rFonts w:ascii="Arial" w:hAnsi="Arial" w:cs="Arial"/>
          <w:kern w:val="2"/>
          <w:lang w:val="el-GR" w:eastAsia="en-GB"/>
          <w14:ligatures w14:val="standardContextual"/>
        </w:rPr>
        <w:t>.</w:t>
      </w:r>
    </w:p>
    <w:p w14:paraId="170263DA" w14:textId="77777777" w:rsidR="00D16BA3" w:rsidRPr="00C672CE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51BD51A0" w14:textId="77777777" w:rsidR="00D16BA3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5E6C5B60" w14:textId="1C9D166D" w:rsidR="00C672CE" w:rsidRPr="00C672CE" w:rsidRDefault="00C672CE" w:rsidP="00C672CE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C672CE">
        <w:rPr>
          <w:rFonts w:ascii="Arial" w:hAnsi="Arial" w:cs="Arial"/>
          <w:kern w:val="2"/>
          <w:lang w:val="el-GR" w:eastAsia="en-GB"/>
          <w14:ligatures w14:val="standardContextual"/>
        </w:rPr>
        <w:t>Άριστες οργανωτικές, επικοινωνιακές και διοικητικές δεξιότητες.</w:t>
      </w:r>
    </w:p>
    <w:p w14:paraId="51D2AD14" w14:textId="424B3999" w:rsidR="00253288" w:rsidRDefault="00253288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Ομαδικό πνεύμα και διάθεση για συνεργασία με όλες τις λοιπές ειδικότητες.</w:t>
      </w:r>
    </w:p>
    <w:p w14:paraId="5AED77B3" w14:textId="77777777" w:rsidR="00253288" w:rsidRPr="00253288" w:rsidRDefault="00253288" w:rsidP="00253288">
      <w:pPr>
        <w:spacing w:line="360" w:lineRule="auto"/>
        <w:ind w:left="720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1A46B1A8" w14:textId="58866AC3" w:rsidR="00253288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Προσφέρεται ελκυστικό πακέτο απολαβών με Ετήσιο Εγγυημένο Εισόδημα καταβλητέο σε μηνιαίες δόσεις, Κίνητρα</w:t>
      </w:r>
      <w:r w:rsidR="00A97202">
        <w:rPr>
          <w:rFonts w:ascii="Arial" w:hAnsi="Arial" w:cs="Arial"/>
          <w:kern w:val="2"/>
          <w:lang w:val="el-GR" w:eastAsia="en-GB"/>
          <w14:ligatures w14:val="standardContextual"/>
        </w:rPr>
        <w:t>,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συμμετοχή σε πρόγραμμα συνεχούς εκπαίδευσης και μεγάλες προοπτικές ανέλιξης σε ένα δυναμικό νοσοκομειακό περιβάλλον.</w:t>
      </w:r>
    </w:p>
    <w:p w14:paraId="4867699B" w14:textId="77777777" w:rsidR="00253288" w:rsidRPr="00253288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33F1EC60" w14:textId="77777777" w:rsidR="00253288" w:rsidRPr="00253288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Σε πρώτο στάδιο θα οριστεί μέρα και ώρα για τηλεσυνάντηση γνωριμίας με την Διοίκηση όπου θα αναλυθεί το Καθηκοντολόγιο και θα συζητηθεί η προοπτική συνεργασίας με το Νοσοκομείο.</w:t>
      </w:r>
    </w:p>
    <w:p w14:paraId="20140327" w14:textId="4FA035EE" w:rsidR="00D16BA3" w:rsidRPr="0012242F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6" w:history="1">
        <w:r w:rsidR="0036434B" w:rsidRPr="0036434B">
          <w:rPr>
            <w:rStyle w:val="Hyperlink"/>
            <w:rFonts w:ascii="Arial" w:hAnsi="Arial" w:cs="Arial"/>
          </w:rPr>
          <w:t>careers</w:t>
        </w:r>
        <w:r w:rsidR="0036434B" w:rsidRPr="0036434B">
          <w:rPr>
            <w:rStyle w:val="Hyperlink"/>
            <w:rFonts w:ascii="Arial" w:hAnsi="Arial" w:cs="Arial"/>
            <w:lang w:val="el-GR"/>
          </w:rPr>
          <w:t>@</w:t>
        </w:r>
        <w:r w:rsidR="0036434B" w:rsidRPr="0036434B">
          <w:rPr>
            <w:rStyle w:val="Hyperlink"/>
            <w:rFonts w:ascii="Arial" w:hAnsi="Arial" w:cs="Arial"/>
          </w:rPr>
          <w:t>medihospital</w:t>
        </w:r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com</w:t>
        </w:r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cy</w:t>
        </w:r>
      </w:hyperlink>
      <w:r w:rsidR="0036434B" w:rsidRPr="0036434B">
        <w:rPr>
          <w:rFonts w:ascii="Arial" w:hAnsi="Arial" w:cs="Arial"/>
          <w:lang w:val="el-GR"/>
        </w:rPr>
        <w:t xml:space="preserve"> </w:t>
      </w:r>
      <w:r w:rsidRPr="0036434B">
        <w:rPr>
          <w:rFonts w:ascii="Arial" w:hAnsi="Arial" w:cs="Arial"/>
          <w:kern w:val="2"/>
          <w:lang w:val="el-GR" w:eastAsia="en-GB"/>
          <w14:ligatures w14:val="standardContextual"/>
        </w:rPr>
        <w:t xml:space="preserve"> με 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θέμα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“Ενδιαφέρον </w:t>
      </w:r>
      <w:r w:rsidR="00C672CE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για θέση Διευθυντή </w:t>
      </w:r>
      <w:r w:rsidR="00C52117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Νευροχειρουργικής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”</w:t>
      </w:r>
      <w:r w:rsidRPr="0012242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12242F">
        <w:rPr>
          <w:rFonts w:ascii="Arial" w:hAnsi="Arial" w:cs="Arial"/>
          <w:kern w:val="2"/>
          <w:lang w:val="el-GR" w:eastAsia="en-GB"/>
          <w14:ligatures w14:val="standardContextual"/>
        </w:rPr>
        <w:t>και να επικοινωνούν στο τηλέφωνο: +(357) 25 200 112 ή +(357) 25 200 11</w:t>
      </w:r>
      <w:r w:rsidR="00C672CE">
        <w:rPr>
          <w:rFonts w:ascii="Arial" w:hAnsi="Arial" w:cs="Arial"/>
          <w:kern w:val="2"/>
          <w:lang w:val="el-GR" w:eastAsia="en-GB"/>
          <w14:ligatures w14:val="standardContextual"/>
        </w:rPr>
        <w:t>7</w:t>
      </w:r>
      <w:r w:rsidRPr="0012242F">
        <w:rPr>
          <w:rFonts w:ascii="Arial" w:hAnsi="Arial" w:cs="Arial"/>
          <w:kern w:val="2"/>
          <w:lang w:val="el-GR" w:eastAsia="en-GB"/>
          <w14:ligatures w14:val="standardContextual"/>
        </w:rPr>
        <w:t>.</w:t>
      </w:r>
    </w:p>
    <w:sectPr w:rsidR="00D16BA3" w:rsidRPr="0012242F" w:rsidSect="00806CA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Helvetica Wor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2027"/>
    <w:multiLevelType w:val="hybridMultilevel"/>
    <w:tmpl w:val="6D30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21AB0"/>
    <w:multiLevelType w:val="multilevel"/>
    <w:tmpl w:val="2F88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17B1C"/>
    <w:multiLevelType w:val="hybridMultilevel"/>
    <w:tmpl w:val="618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6D77B9"/>
    <w:multiLevelType w:val="hybridMultilevel"/>
    <w:tmpl w:val="9F8C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E17CA"/>
    <w:multiLevelType w:val="hybridMultilevel"/>
    <w:tmpl w:val="DBEC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61DBC"/>
    <w:multiLevelType w:val="multilevel"/>
    <w:tmpl w:val="C7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879">
    <w:abstractNumId w:val="0"/>
  </w:num>
  <w:num w:numId="2" w16cid:durableId="334773553">
    <w:abstractNumId w:val="4"/>
  </w:num>
  <w:num w:numId="3" w16cid:durableId="107555739">
    <w:abstractNumId w:val="7"/>
  </w:num>
  <w:num w:numId="4" w16cid:durableId="1319918335">
    <w:abstractNumId w:val="5"/>
  </w:num>
  <w:num w:numId="5" w16cid:durableId="2101218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4321">
    <w:abstractNumId w:val="3"/>
  </w:num>
  <w:num w:numId="7" w16cid:durableId="1566917225">
    <w:abstractNumId w:val="6"/>
  </w:num>
  <w:num w:numId="8" w16cid:durableId="227687317">
    <w:abstractNumId w:val="2"/>
  </w:num>
  <w:num w:numId="9" w16cid:durableId="129834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7"/>
    <w:rsid w:val="00002128"/>
    <w:rsid w:val="00003344"/>
    <w:rsid w:val="000034B0"/>
    <w:rsid w:val="000073CF"/>
    <w:rsid w:val="00041E94"/>
    <w:rsid w:val="00084749"/>
    <w:rsid w:val="000F4FF4"/>
    <w:rsid w:val="0012242F"/>
    <w:rsid w:val="001329F2"/>
    <w:rsid w:val="001F5346"/>
    <w:rsid w:val="002306AB"/>
    <w:rsid w:val="00240CE7"/>
    <w:rsid w:val="00253288"/>
    <w:rsid w:val="00294DED"/>
    <w:rsid w:val="00296D88"/>
    <w:rsid w:val="002A6699"/>
    <w:rsid w:val="002B413C"/>
    <w:rsid w:val="002E40DB"/>
    <w:rsid w:val="00301F88"/>
    <w:rsid w:val="00303324"/>
    <w:rsid w:val="003117E6"/>
    <w:rsid w:val="0036434B"/>
    <w:rsid w:val="003913FE"/>
    <w:rsid w:val="003A6E08"/>
    <w:rsid w:val="003C194C"/>
    <w:rsid w:val="003C432A"/>
    <w:rsid w:val="003D76FB"/>
    <w:rsid w:val="003E55DC"/>
    <w:rsid w:val="003F394A"/>
    <w:rsid w:val="00421F16"/>
    <w:rsid w:val="00452BF3"/>
    <w:rsid w:val="004A280E"/>
    <w:rsid w:val="004B544A"/>
    <w:rsid w:val="004F50CD"/>
    <w:rsid w:val="00505E74"/>
    <w:rsid w:val="005249D1"/>
    <w:rsid w:val="005357EE"/>
    <w:rsid w:val="00592B60"/>
    <w:rsid w:val="00653027"/>
    <w:rsid w:val="00680808"/>
    <w:rsid w:val="00756C93"/>
    <w:rsid w:val="0079277D"/>
    <w:rsid w:val="007951C1"/>
    <w:rsid w:val="007C11A3"/>
    <w:rsid w:val="007E583F"/>
    <w:rsid w:val="00805ECC"/>
    <w:rsid w:val="00806CA0"/>
    <w:rsid w:val="00833C7C"/>
    <w:rsid w:val="00852CC0"/>
    <w:rsid w:val="008C0369"/>
    <w:rsid w:val="009448EA"/>
    <w:rsid w:val="00960122"/>
    <w:rsid w:val="0097166C"/>
    <w:rsid w:val="009720D2"/>
    <w:rsid w:val="009C58FC"/>
    <w:rsid w:val="00A14307"/>
    <w:rsid w:val="00A95C77"/>
    <w:rsid w:val="00A97202"/>
    <w:rsid w:val="00B07C00"/>
    <w:rsid w:val="00B145EC"/>
    <w:rsid w:val="00B2490E"/>
    <w:rsid w:val="00B268B7"/>
    <w:rsid w:val="00B620A6"/>
    <w:rsid w:val="00BF21A6"/>
    <w:rsid w:val="00BF4811"/>
    <w:rsid w:val="00C52117"/>
    <w:rsid w:val="00C672CE"/>
    <w:rsid w:val="00D16BA3"/>
    <w:rsid w:val="00DD2A4D"/>
    <w:rsid w:val="00DE2255"/>
    <w:rsid w:val="00E36C80"/>
    <w:rsid w:val="00EB2A6A"/>
    <w:rsid w:val="00EE1811"/>
    <w:rsid w:val="00EE431D"/>
    <w:rsid w:val="00F15732"/>
    <w:rsid w:val="00F41C49"/>
    <w:rsid w:val="00F660A6"/>
    <w:rsid w:val="00F93F04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67011"/>
  <w15:docId w15:val="{93578E7C-0359-4910-A7B3-A14141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0369"/>
    <w:pPr>
      <w:tabs>
        <w:tab w:val="center" w:pos="4680"/>
        <w:tab w:val="right" w:pos="9360"/>
      </w:tabs>
    </w:pPr>
    <w:rPr>
      <w:lang w:val="el-GR"/>
    </w:rPr>
  </w:style>
  <w:style w:type="paragraph" w:styleId="NormalWeb">
    <w:name w:val="Normal (Web)"/>
    <w:basedOn w:val="Normal"/>
    <w:uiPriority w:val="99"/>
    <w:unhideWhenUsed/>
    <w:rsid w:val="00A14307"/>
    <w:pPr>
      <w:spacing w:before="75" w:after="225"/>
    </w:pPr>
    <w:rPr>
      <w:lang w:val="en-GB" w:eastAsia="en-GB"/>
    </w:rPr>
  </w:style>
  <w:style w:type="character" w:styleId="Emphasis">
    <w:name w:val="Emphasis"/>
    <w:qFormat/>
    <w:rsid w:val="00A14307"/>
    <w:rPr>
      <w:i/>
      <w:iCs/>
    </w:rPr>
  </w:style>
  <w:style w:type="character" w:styleId="Hyperlink">
    <w:name w:val="Hyperlink"/>
    <w:uiPriority w:val="99"/>
    <w:unhideWhenUsed/>
    <w:rsid w:val="002306AB"/>
    <w:rPr>
      <w:color w:val="0000FF"/>
      <w:u w:val="single"/>
    </w:rPr>
  </w:style>
  <w:style w:type="paragraph" w:customStyle="1" w:styleId="Default">
    <w:name w:val="Default"/>
    <w:rsid w:val="00296D88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6D88"/>
    <w:pPr>
      <w:spacing w:line="21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296D88"/>
    <w:rPr>
      <w:rFonts w:cs="Helvetica World"/>
      <w:color w:val="000000"/>
      <w:sz w:val="17"/>
      <w:szCs w:val="17"/>
    </w:rPr>
  </w:style>
  <w:style w:type="character" w:customStyle="1" w:styleId="A3">
    <w:name w:val="A3"/>
    <w:uiPriority w:val="99"/>
    <w:rsid w:val="00296D88"/>
    <w:rPr>
      <w:rFonts w:cs="Helvetica Wor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6FB"/>
    <w:rPr>
      <w:color w:val="605E5C"/>
      <w:shd w:val="clear" w:color="auto" w:fill="E1DFDD"/>
    </w:rPr>
  </w:style>
  <w:style w:type="paragraph" w:customStyle="1" w:styleId="Standard">
    <w:name w:val="Standard"/>
    <w:rsid w:val="004A280E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sz w:val="22"/>
      <w:szCs w:val="22"/>
      <w:lang w:val="en-GB"/>
    </w:rPr>
  </w:style>
  <w:style w:type="character" w:customStyle="1" w:styleId="Absatz-Standardschriftart">
    <w:name w:val="Absatz-Standardschriftart"/>
    <w:rsid w:val="004A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medihospital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PC</Company>
  <LinksUpToDate>false</LinksUpToDate>
  <CharactersWithSpaces>1435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mailto:hr@medihospital.com.cy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cp:lastModifiedBy>Maria Kafkalia</cp:lastModifiedBy>
  <cp:revision>2</cp:revision>
  <cp:lastPrinted>2024-04-10T12:56:00Z</cp:lastPrinted>
  <dcterms:created xsi:type="dcterms:W3CDTF">2026-06-11T08:20:00Z</dcterms:created>
  <dcterms:modified xsi:type="dcterms:W3CDTF">2026-06-11T08:20:00Z</dcterms:modified>
</cp:coreProperties>
</file>